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C3" w:rsidRPr="009774E7" w:rsidRDefault="00AA03C3" w:rsidP="00CA0530">
      <w:pPr>
        <w:jc w:val="center"/>
        <w:rPr>
          <w:rFonts w:ascii="Cambria" w:hAnsi="Cambria" w:cs="Cambria"/>
          <w:b/>
          <w:bCs/>
          <w:u w:val="single"/>
        </w:rPr>
      </w:pPr>
      <w:r w:rsidRPr="009774E7">
        <w:rPr>
          <w:rFonts w:ascii="Cambria" w:hAnsi="Cambria" w:cs="Cambria"/>
          <w:b/>
          <w:bCs/>
          <w:u w:val="single"/>
        </w:rPr>
        <w:t>ОБЩИНСКА  ИЗБИРАТЕЛНА  КОМИСИЯ</w:t>
      </w:r>
    </w:p>
    <w:p w:rsidR="00AA03C3" w:rsidRPr="009774E7" w:rsidRDefault="00AA03C3" w:rsidP="00CA0530">
      <w:pPr>
        <w:jc w:val="center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ПРИ  ОБЩИНА  СТАМБОЛИЙСКИ</w:t>
      </w:r>
    </w:p>
    <w:p w:rsidR="00AA03C3" w:rsidRPr="009774E7" w:rsidRDefault="00AA03C3" w:rsidP="00CA0530">
      <w:pPr>
        <w:pStyle w:val="Title"/>
        <w:rPr>
          <w:rFonts w:ascii="Cambria" w:hAnsi="Cambria" w:cs="Cambria"/>
          <w:u w:val="single"/>
          <w:lang w:val="hr-HR"/>
        </w:rPr>
      </w:pPr>
    </w:p>
    <w:p w:rsidR="00AA03C3" w:rsidRPr="009774E7" w:rsidRDefault="00AA03C3" w:rsidP="00CA0530">
      <w:pPr>
        <w:pStyle w:val="Title"/>
        <w:rPr>
          <w:rFonts w:ascii="Cambria" w:hAnsi="Cambria" w:cs="Cambria"/>
          <w:sz w:val="24"/>
          <w:szCs w:val="24"/>
        </w:rPr>
      </w:pPr>
      <w:r w:rsidRPr="009774E7">
        <w:rPr>
          <w:rFonts w:ascii="Cambria" w:hAnsi="Cambria" w:cs="Cambria"/>
          <w:sz w:val="24"/>
          <w:szCs w:val="24"/>
        </w:rPr>
        <w:t>П  Р  О  Т  О  К  О  Л   №  10</w:t>
      </w:r>
      <w:r w:rsidRPr="00223C58">
        <w:rPr>
          <w:rFonts w:ascii="Cambria" w:hAnsi="Cambria" w:cs="Cambria"/>
          <w:sz w:val="24"/>
          <w:szCs w:val="24"/>
          <w:lang w:val="hr-HR"/>
        </w:rPr>
        <w:t xml:space="preserve"> </w:t>
      </w:r>
      <w:r w:rsidRPr="009774E7">
        <w:rPr>
          <w:rFonts w:ascii="Cambria" w:hAnsi="Cambria" w:cs="Cambria"/>
          <w:sz w:val="24"/>
          <w:szCs w:val="24"/>
        </w:rPr>
        <w:t xml:space="preserve">/ МИ </w:t>
      </w:r>
    </w:p>
    <w:p w:rsidR="00AA03C3" w:rsidRPr="009774E7" w:rsidRDefault="00AA03C3" w:rsidP="00CA0530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9774E7">
        <w:rPr>
          <w:rFonts w:ascii="Cambria" w:hAnsi="Cambria" w:cs="Cambria"/>
          <w:b/>
          <w:bCs/>
          <w:sz w:val="24"/>
          <w:szCs w:val="24"/>
        </w:rPr>
        <w:t xml:space="preserve">                </w:t>
      </w:r>
    </w:p>
    <w:p w:rsidR="00AA03C3" w:rsidRPr="009774E7" w:rsidRDefault="00AA03C3" w:rsidP="00CA0530">
      <w:pPr>
        <w:ind w:firstLine="720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Днес, 23.09.2015 г. в град Стамболийски, на адреса на ОИК Стамболийски, а именно ул. Жаноарио Макгахан 1 – партер, се проведе процедура за определяне, чрез ЖРЕБИЙ за реда на поредните номера партиите, коалициите, местните коалиции и инициативните комитети , регистрирани в ОИК Стамболийски, в бюлетините за гласуване на кандидатите за Общински съветници и Кметове в Община Стамболийски.</w:t>
      </w:r>
    </w:p>
    <w:p w:rsidR="00AA03C3" w:rsidRPr="009774E7" w:rsidRDefault="00AA03C3" w:rsidP="00CA0530">
      <w:pPr>
        <w:ind w:firstLine="720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На заседанието присъстваха:</w:t>
      </w:r>
    </w:p>
    <w:p w:rsidR="00AA03C3" w:rsidRPr="009774E7" w:rsidRDefault="00AA03C3" w:rsidP="00CA0530">
      <w:pPr>
        <w:ind w:firstLine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ПРЕДСЕДАТЕЛ: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 xml:space="preserve">Ива  Тодорова Денева – Мечева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 xml:space="preserve">  </w:t>
      </w:r>
    </w:p>
    <w:p w:rsidR="00AA03C3" w:rsidRPr="009774E7" w:rsidRDefault="00AA03C3" w:rsidP="00223C58">
      <w:pPr>
        <w:spacing w:before="100" w:beforeAutospacing="1" w:after="100" w:afterAutospacing="1" w:line="360" w:lineRule="auto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>ЗАМ.-ПРЕДСЕДАТЕЛ:</w:t>
      </w:r>
      <w:r w:rsidRPr="00E20A68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>Росица Костадинова Михайлова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 xml:space="preserve">  </w:t>
      </w: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СЕКРЕТАР: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>Радка Стоянова Раева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 xml:space="preserve">  </w:t>
      </w: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ЧЛЕНОВЕ:           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 xml:space="preserve">Ангелина Димитрова Арнаудова </w:t>
      </w: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               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>Дамяна Иванова Камбурова</w:t>
      </w: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              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>Катя Атанасова Тишева</w:t>
      </w: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              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>Гергана Бориславова Влашкинова</w:t>
      </w:r>
    </w:p>
    <w:p w:rsidR="00AA03C3" w:rsidRPr="009774E7" w:rsidRDefault="00AA03C3" w:rsidP="00CA0530">
      <w:pPr>
        <w:tabs>
          <w:tab w:val="left" w:pos="2985"/>
          <w:tab w:val="left" w:pos="7125"/>
        </w:tabs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                                      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 </w:t>
      </w:r>
      <w:r>
        <w:rPr>
          <w:rFonts w:ascii="Cambria" w:hAnsi="Cambria" w:cs="Cambria"/>
          <w:b/>
          <w:bCs/>
          <w:sz w:val="20"/>
          <w:szCs w:val="20"/>
        </w:rPr>
        <w:t xml:space="preserve">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>Димитър Недялков Колев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A03C3" w:rsidRPr="009774E7" w:rsidRDefault="00AA03C3" w:rsidP="00090A37">
      <w:pPr>
        <w:spacing w:before="100" w:beforeAutospacing="1" w:after="100" w:afterAutospacing="1" w:line="360" w:lineRule="auto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</w:r>
      <w:r w:rsidRPr="009774E7">
        <w:rPr>
          <w:rFonts w:ascii="Cambria" w:hAnsi="Cambria" w:cs="Cambria"/>
          <w:b/>
          <w:bCs/>
          <w:sz w:val="20"/>
          <w:szCs w:val="20"/>
        </w:rPr>
        <w:tab/>
      </w:r>
      <w:r w:rsidRPr="009774E7">
        <w:rPr>
          <w:rFonts w:ascii="Cambria" w:hAnsi="Cambria" w:cs="Cambria"/>
          <w:b/>
          <w:bCs/>
          <w:sz w:val="20"/>
          <w:szCs w:val="20"/>
        </w:rPr>
        <w:tab/>
      </w:r>
      <w:r w:rsidRPr="009774E7">
        <w:rPr>
          <w:rFonts w:ascii="Cambria" w:hAnsi="Cambria" w:cs="Cambria"/>
          <w:b/>
          <w:bCs/>
          <w:sz w:val="20"/>
          <w:szCs w:val="20"/>
        </w:rPr>
        <w:tab/>
        <w:t xml:space="preserve">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>Росица Иванова Николова</w:t>
      </w:r>
    </w:p>
    <w:p w:rsidR="00AA03C3" w:rsidRPr="009774E7" w:rsidRDefault="00AA03C3" w:rsidP="008C0384">
      <w:pPr>
        <w:spacing w:before="100" w:beforeAutospacing="1" w:after="100" w:afterAutospacing="1" w:line="360" w:lineRule="auto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  <w:t xml:space="preserve">   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Антония Димитрова Миткова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 xml:space="preserve">                             </w:t>
      </w:r>
      <w:r w:rsidRPr="009774E7">
        <w:rPr>
          <w:rFonts w:ascii="Cambria" w:hAnsi="Cambria" w:cs="Cambria"/>
          <w:b/>
          <w:bCs/>
          <w:color w:val="000000"/>
          <w:sz w:val="20"/>
          <w:szCs w:val="20"/>
        </w:rPr>
        <w:tab/>
      </w:r>
    </w:p>
    <w:p w:rsidR="00AA03C3" w:rsidRPr="009774E7" w:rsidRDefault="00AA03C3" w:rsidP="00CA0530">
      <w:pPr>
        <w:rPr>
          <w:rFonts w:ascii="Cambria" w:hAnsi="Cambria" w:cs="Cambria"/>
          <w:b/>
          <w:bCs/>
          <w:sz w:val="20"/>
          <w:szCs w:val="20"/>
        </w:rPr>
      </w:pPr>
    </w:p>
    <w:p w:rsidR="00AA03C3" w:rsidRPr="009774E7" w:rsidRDefault="00AA03C3" w:rsidP="00CA0530">
      <w:pPr>
        <w:spacing w:before="100" w:beforeAutospacing="1" w:after="100" w:afterAutospacing="1" w:line="360" w:lineRule="auto"/>
        <w:ind w:firstLine="708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Към обявения начален час на Процедурата по жребий -  18.00 часа – се  констатира наличие на законен кворум за провеждане, съгласно изискванията на Изборния кодекс и Решение № 1910 – МИ/НР от 04.09.2015г на ЦИК. При състав от Десет члена на комисията в настоящото заседание вземат участие Де</w:t>
      </w:r>
      <w:r>
        <w:rPr>
          <w:rFonts w:ascii="Cambria" w:hAnsi="Cambria" w:cs="Cambria"/>
          <w:b/>
          <w:bCs/>
          <w:sz w:val="20"/>
          <w:szCs w:val="20"/>
        </w:rPr>
        <w:t>сет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членове на ОИК. </w:t>
      </w:r>
    </w:p>
    <w:p w:rsidR="00AA03C3" w:rsidRPr="009774E7" w:rsidRDefault="00AA03C3" w:rsidP="0007592A">
      <w:pPr>
        <w:spacing w:before="100" w:beforeAutospacing="1" w:after="100" w:afterAutospacing="1" w:line="240" w:lineRule="auto"/>
        <w:ind w:firstLine="708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Към обявения начален час на Процедурата по жребий -  18.00 часа, същата се провежда публично  в ОИК Стамболийски, където 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AA03C3" w:rsidRPr="009774E7" w:rsidRDefault="00AA03C3" w:rsidP="0007592A">
      <w:pPr>
        <w:spacing w:line="360" w:lineRule="auto"/>
        <w:ind w:firstLine="708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Процедурата  се провежда при спазване на чл.87, ал.1, т.10 от Изборния кодекс и Решение № 2250-МИ/18.09.2015 г. на ЦИК.</w:t>
      </w:r>
    </w:p>
    <w:p w:rsidR="00AA03C3" w:rsidRPr="009774E7" w:rsidRDefault="00AA03C3" w:rsidP="0007592A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Default="00AA03C3" w:rsidP="0007592A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</w:r>
    </w:p>
    <w:p w:rsidR="00AA03C3" w:rsidRPr="009774E7" w:rsidRDefault="00AA03C3" w:rsidP="0007592A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 xml:space="preserve">Жребият се води от Председателя на ОИК, а именно Ива Денева-Мечева. </w:t>
      </w:r>
    </w:p>
    <w:p w:rsidR="00AA03C3" w:rsidRPr="009774E7" w:rsidRDefault="00AA03C3" w:rsidP="0007592A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ab/>
        <w:t>В него взимат участие всички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членове на ОИК, чийто имена присъстват в  9 (девет) непрозрачни плика в кутията с надпис „ОИК”</w:t>
      </w:r>
    </w:p>
    <w:p w:rsidR="00AA03C3" w:rsidRPr="009774E7" w:rsidRDefault="00AA03C3" w:rsidP="001868FB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Във втора кутия с надпис „ПАРТИИ, КОАЛИЦИИ И НЕЗАВИСИМИ КАНДИДАТИ”, има 16 (шестнадесет) непрозрачни плика, всеки от които съдържа пълното или съкратено наименование на партия, коалиция, местна коалиция, регистрирали кандидат/и в ОИК, независимо от вида избор.</w:t>
      </w:r>
    </w:p>
    <w:p w:rsidR="00AA03C3" w:rsidRPr="009774E7" w:rsidRDefault="00AA03C3" w:rsidP="001868FB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Във трета кутия с надпис „НОМЕРА”, има 16 (шестнадесет) непрозрачни плика, всеки от които съдържа пореден номер от 1 до 16.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 xml:space="preserve">Във </w:t>
      </w:r>
      <w:r>
        <w:rPr>
          <w:rFonts w:ascii="Cambria" w:hAnsi="Cambria" w:cs="Cambria"/>
          <w:b/>
          <w:bCs/>
          <w:sz w:val="20"/>
          <w:szCs w:val="20"/>
        </w:rPr>
        <w:t xml:space="preserve">18.00 </w:t>
      </w:r>
      <w:r w:rsidRPr="009774E7">
        <w:rPr>
          <w:rFonts w:ascii="Cambria" w:hAnsi="Cambria" w:cs="Cambria"/>
          <w:b/>
          <w:bCs/>
          <w:sz w:val="20"/>
          <w:szCs w:val="20"/>
        </w:rPr>
        <w:t>ч Председателят откри процедурата по жребий, като изтегли два плика от кутията с членове на ОИК, които бяха:</w:t>
      </w:r>
    </w:p>
    <w:p w:rsidR="00AA03C3" w:rsidRPr="009774E7" w:rsidRDefault="00AA03C3" w:rsidP="001868FB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Гергана  Влашкинова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Антония  Миткова</w:t>
      </w:r>
    </w:p>
    <w:p w:rsidR="00AA03C3" w:rsidRPr="009774E7" w:rsidRDefault="00AA03C3" w:rsidP="001868FB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9774E7" w:rsidRDefault="00AA03C3" w:rsidP="001868FB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АБВ (Алтернатива за Българско Възраждане)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с Номер : </w:t>
      </w:r>
      <w:r>
        <w:rPr>
          <w:rFonts w:ascii="Cambria" w:hAnsi="Cambria" w:cs="Cambria"/>
          <w:b/>
          <w:bCs/>
          <w:sz w:val="20"/>
          <w:szCs w:val="20"/>
        </w:rPr>
        <w:t>8 (осем).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Ангелина  Арнаудова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ПП НФСБ с Номер : 2 </w:t>
      </w:r>
      <w:r w:rsidRPr="00AA0542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две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Росица Михайлова 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Дамяна Камбурова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Народен съюз с Номер :  11 (единадесет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Катя Тишева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Гергана Влашкинова</w:t>
      </w:r>
    </w:p>
    <w:p w:rsidR="00AA03C3" w:rsidRPr="009774E7" w:rsidRDefault="00AA03C3" w:rsidP="009774E7">
      <w:pPr>
        <w:spacing w:line="360" w:lineRule="auto"/>
        <w:ind w:firstLine="708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ПП Кауза България с Номер : 15 </w:t>
      </w:r>
      <w:r w:rsidRPr="00AA0542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петнайсет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AA0542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Гергана Влашкинова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БСП с Номер : 5</w:t>
      </w:r>
      <w:r w:rsidRPr="00AA0542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пет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Дамяна Камбурова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Ангелина Арнаудова</w:t>
      </w:r>
    </w:p>
    <w:p w:rsidR="00AA03C3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Коалициа Реформаторски блок с Номер : 4</w:t>
      </w:r>
      <w:r w:rsidRPr="00AA0542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четири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1868FB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Росица Николова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ДПС с Номер : 16</w:t>
      </w:r>
      <w:r w:rsidRPr="00AA0542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шестнайсет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Росица Николова 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Росица Михайлова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Глас Народен с Номер : 12</w:t>
      </w:r>
      <w:r w:rsidRPr="00AA0542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дванайсет</w:t>
      </w:r>
      <w:r w:rsidRPr="00AA0542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AA0542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Ангелина Арнаудова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Дамяна Камбурова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АТАКА с Номер : 13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тринайсет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Default="00AA03C3" w:rsidP="00776BEE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Дамяна Камбурова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Ангелина Арнаудова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ГЕРБ с Номер : 6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шест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Катя Тишева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Нова Алтернатива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с Номер : </w:t>
      </w:r>
      <w:r>
        <w:rPr>
          <w:rFonts w:ascii="Cambria" w:hAnsi="Cambria" w:cs="Cambria"/>
          <w:b/>
          <w:bCs/>
          <w:sz w:val="20"/>
          <w:szCs w:val="20"/>
        </w:rPr>
        <w:t>10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десет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Гергана Влашкинова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Росица Николова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на  Зелените с Номер : 14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четиринайсет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Антония Миткова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ББЦ с Номер : 7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седем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Ангелина Арнаудова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Съюз за Пловдив</w:t>
      </w:r>
      <w:r w:rsidRPr="009774E7">
        <w:rPr>
          <w:rFonts w:ascii="Cambria" w:hAnsi="Cambria" w:cs="Cambria"/>
          <w:b/>
          <w:bCs/>
          <w:sz w:val="20"/>
          <w:szCs w:val="20"/>
        </w:rPr>
        <w:t xml:space="preserve"> с Номер :</w:t>
      </w:r>
      <w:r>
        <w:rPr>
          <w:rFonts w:ascii="Cambria" w:hAnsi="Cambria" w:cs="Cambria"/>
          <w:b/>
          <w:bCs/>
          <w:sz w:val="20"/>
          <w:szCs w:val="20"/>
        </w:rPr>
        <w:t>3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три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Дамяна Камбурова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Гергана Влашкинова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776BEE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МК Патриотите-ВМРО- ЗАЩИТА с Номер : 9</w:t>
      </w:r>
      <w:r w:rsidRPr="00776BEE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девет</w:t>
      </w:r>
      <w:r w:rsidRPr="00776BEE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Pr="009774E7" w:rsidRDefault="00AA03C3" w:rsidP="00977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>Председателят изтегли нови два плика от кутията с членове на ОИК, които бяха: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Димитър Колев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Ангелина Арнаудова</w:t>
      </w:r>
    </w:p>
    <w:p w:rsidR="00AA03C3" w:rsidRPr="009774E7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ab/>
        <w:t>Същите пристъпиха към теглене на пликове, съответно от втората и третата кутия, където се изтеглиха Кандидатура и Номер както следва:</w:t>
      </w:r>
    </w:p>
    <w:p w:rsidR="00AA03C3" w:rsidRPr="00100453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ЗС Ал.Стамболийски” с Номер : 1</w:t>
      </w:r>
      <w:r w:rsidRPr="00100453">
        <w:rPr>
          <w:rFonts w:ascii="Cambria" w:hAnsi="Cambria" w:cs="Cambria"/>
          <w:b/>
          <w:bCs/>
          <w:sz w:val="20"/>
          <w:szCs w:val="20"/>
        </w:rPr>
        <w:t>(</w:t>
      </w:r>
      <w:r>
        <w:rPr>
          <w:rFonts w:ascii="Cambria" w:hAnsi="Cambria" w:cs="Cambria"/>
          <w:b/>
          <w:bCs/>
          <w:sz w:val="20"/>
          <w:szCs w:val="20"/>
        </w:rPr>
        <w:t>едно</w:t>
      </w:r>
      <w:r w:rsidRPr="00100453">
        <w:rPr>
          <w:rFonts w:ascii="Cambria" w:hAnsi="Cambria" w:cs="Cambria"/>
          <w:b/>
          <w:bCs/>
          <w:sz w:val="20"/>
          <w:szCs w:val="20"/>
        </w:rPr>
        <w:t>)</w:t>
      </w:r>
    </w:p>
    <w:p w:rsidR="00AA03C3" w:rsidRDefault="00AA03C3" w:rsidP="009774E7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ab/>
        <w:t>След така проведената публична процедура по жребий Председателят на ОИК Стамболийски обяви поредността на вписване на Партиите и Коалициите в бюлетината за гласуване на 25.10.2015г, както следва :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ЗС “Ал.Стамболийски”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НФСБ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Съюз за Пловдив</w:t>
      </w:r>
    </w:p>
    <w:p w:rsidR="00AA03C3" w:rsidRPr="009A7136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Коалиция Реформаторски Блок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БСП</w:t>
      </w:r>
    </w:p>
    <w:p w:rsidR="00AA03C3" w:rsidRPr="009A7136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ГЕРБ</w:t>
      </w:r>
      <w:r w:rsidRPr="009A7136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ББЦ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ПП АБВ 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МК ПАТРИОТИТЕ –ВМРО - ЗАЩИТА</w:t>
      </w:r>
      <w:r>
        <w:rPr>
          <w:rFonts w:ascii="Cambria" w:hAnsi="Cambria" w:cs="Cambria"/>
          <w:b/>
          <w:bCs/>
          <w:sz w:val="20"/>
          <w:szCs w:val="20"/>
        </w:rPr>
        <w:tab/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Нова Алтернтива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Народен Съюз</w:t>
      </w:r>
    </w:p>
    <w:p w:rsidR="00AA03C3" w:rsidRPr="009A7136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Глас Народен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АТАКА</w:t>
      </w:r>
    </w:p>
    <w:p w:rsidR="00AA03C3" w:rsidRPr="009A7136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на Зелените</w:t>
      </w:r>
      <w:r w:rsidRPr="009A7136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A03C3" w:rsidRDefault="00AA03C3" w:rsidP="009A71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Кауза България</w:t>
      </w:r>
    </w:p>
    <w:p w:rsidR="00AA03C3" w:rsidRDefault="00AA03C3" w:rsidP="009130F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ПП ДПС</w:t>
      </w:r>
    </w:p>
    <w:p w:rsidR="00AA03C3" w:rsidRPr="009130F3" w:rsidRDefault="00AA03C3" w:rsidP="008610FA">
      <w:pPr>
        <w:spacing w:before="100" w:beforeAutospacing="1" w:after="100" w:afterAutospacing="1" w:line="240" w:lineRule="auto"/>
        <w:ind w:firstLine="36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Резултатът от така проведеният публичен жребий следва да се обяви </w:t>
      </w:r>
      <w:r w:rsidRPr="009130F3">
        <w:rPr>
          <w:rFonts w:ascii="Cambria" w:hAnsi="Cambria" w:cs="Cambria"/>
          <w:b/>
          <w:bCs/>
          <w:sz w:val="20"/>
          <w:szCs w:val="20"/>
        </w:rPr>
        <w:t>в писмено решение на ОИК, което се обявява по реда на чл. 87, ал. 2 от ИК и Решение № 4 от 21 март 2014 г. на ЦИК.</w:t>
      </w:r>
    </w:p>
    <w:p w:rsidR="00AA03C3" w:rsidRDefault="00AA03C3" w:rsidP="008610FA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Pr="00544A38" w:rsidRDefault="00AA03C3" w:rsidP="008610FA">
      <w:pPr>
        <w:spacing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44A38">
        <w:rPr>
          <w:rFonts w:ascii="Cambria" w:hAnsi="Cambria" w:cs="Cambria"/>
          <w:b/>
          <w:bCs/>
          <w:sz w:val="24"/>
          <w:szCs w:val="24"/>
        </w:rPr>
        <w:t xml:space="preserve">ПРЕДСЕДАТЕЛ : </w:t>
      </w:r>
      <w:r w:rsidRPr="00544A38">
        <w:rPr>
          <w:rFonts w:ascii="Cambria" w:hAnsi="Cambria" w:cs="Cambria"/>
          <w:b/>
          <w:bCs/>
          <w:sz w:val="24"/>
          <w:szCs w:val="24"/>
        </w:rPr>
        <w:tab/>
      </w:r>
      <w:r w:rsidRPr="00544A38">
        <w:rPr>
          <w:rFonts w:ascii="Cambria" w:hAnsi="Cambria" w:cs="Cambria"/>
          <w:b/>
          <w:bCs/>
          <w:sz w:val="24"/>
          <w:szCs w:val="24"/>
        </w:rPr>
        <w:tab/>
      </w:r>
      <w:r w:rsidRPr="00544A38">
        <w:rPr>
          <w:rFonts w:ascii="Cambria" w:hAnsi="Cambria" w:cs="Cambria"/>
          <w:b/>
          <w:bCs/>
          <w:sz w:val="24"/>
          <w:szCs w:val="24"/>
        </w:rPr>
        <w:tab/>
      </w:r>
      <w:r w:rsidRPr="00544A38">
        <w:rPr>
          <w:rFonts w:ascii="Cambria" w:hAnsi="Cambria" w:cs="Cambria"/>
          <w:b/>
          <w:bCs/>
          <w:sz w:val="24"/>
          <w:szCs w:val="24"/>
        </w:rPr>
        <w:tab/>
      </w:r>
      <w:r w:rsidRPr="00544A38">
        <w:rPr>
          <w:rFonts w:ascii="Cambria" w:hAnsi="Cambria" w:cs="Cambria"/>
          <w:b/>
          <w:bCs/>
          <w:sz w:val="24"/>
          <w:szCs w:val="24"/>
        </w:rPr>
        <w:tab/>
      </w:r>
      <w:r w:rsidRPr="00544A38">
        <w:rPr>
          <w:rFonts w:ascii="Cambria" w:hAnsi="Cambria" w:cs="Cambria"/>
          <w:b/>
          <w:bCs/>
          <w:sz w:val="24"/>
          <w:szCs w:val="24"/>
        </w:rPr>
        <w:tab/>
        <w:t xml:space="preserve">СЕКРЕТАР: </w:t>
      </w:r>
    </w:p>
    <w:p w:rsidR="00AA03C3" w:rsidRPr="00544A38" w:rsidRDefault="00AA03C3" w:rsidP="008610FA">
      <w:pPr>
        <w:spacing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44A38">
        <w:rPr>
          <w:rFonts w:ascii="Cambria" w:hAnsi="Cambria" w:cs="Cambria"/>
          <w:b/>
          <w:bCs/>
          <w:sz w:val="24"/>
          <w:szCs w:val="24"/>
        </w:rPr>
        <w:t xml:space="preserve">         / Ива Денева – Мечева/                                                       / Радка Раева/</w:t>
      </w:r>
    </w:p>
    <w:tbl>
      <w:tblPr>
        <w:tblpPr w:leftFromText="141" w:rightFromText="141" w:vertAnchor="text" w:horzAnchor="margin" w:tblpXSpec="center" w:tblpY="170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319"/>
        <w:gridCol w:w="1621"/>
      </w:tblGrid>
      <w:tr w:rsidR="00AA03C3" w:rsidRPr="00EF67F6">
        <w:tc>
          <w:tcPr>
            <w:tcW w:w="1908" w:type="dxa"/>
          </w:tcPr>
          <w:p w:rsidR="00AA03C3" w:rsidRPr="00EF67F6" w:rsidRDefault="00AA03C3" w:rsidP="00FF2CE8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длъжност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Име, фамилия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spacing w:line="36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подпис</w:t>
            </w: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FF2CE8">
            <w:pPr>
              <w:spacing w:line="36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1.Председател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spacing w:line="36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Ива Денева-Мечева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spacing w:line="360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2. Заместник -   председател 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Росица Михайлова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3. Секретар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Радка Раева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4. Член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Ангелина Арнаудова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5. Член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Дамяна Камбурова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6. Член</w:t>
            </w:r>
          </w:p>
        </w:tc>
        <w:tc>
          <w:tcPr>
            <w:tcW w:w="4319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Катя Тишева</w:t>
            </w:r>
          </w:p>
        </w:tc>
        <w:tc>
          <w:tcPr>
            <w:tcW w:w="1621" w:type="dxa"/>
          </w:tcPr>
          <w:p w:rsidR="00AA03C3" w:rsidRPr="00EF67F6" w:rsidRDefault="00AA03C3" w:rsidP="00FF2CE8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7. Член</w:t>
            </w:r>
          </w:p>
        </w:tc>
        <w:tc>
          <w:tcPr>
            <w:tcW w:w="4319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Росица Николова</w:t>
            </w:r>
          </w:p>
        </w:tc>
        <w:tc>
          <w:tcPr>
            <w:tcW w:w="1621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8. Член</w:t>
            </w:r>
          </w:p>
        </w:tc>
        <w:tc>
          <w:tcPr>
            <w:tcW w:w="4319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Гергана Влашкинова</w:t>
            </w:r>
          </w:p>
        </w:tc>
        <w:tc>
          <w:tcPr>
            <w:tcW w:w="1621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9. Член</w:t>
            </w:r>
          </w:p>
        </w:tc>
        <w:tc>
          <w:tcPr>
            <w:tcW w:w="4319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Антония Миткова</w:t>
            </w:r>
          </w:p>
        </w:tc>
        <w:tc>
          <w:tcPr>
            <w:tcW w:w="1621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10. Член</w:t>
            </w:r>
          </w:p>
        </w:tc>
        <w:tc>
          <w:tcPr>
            <w:tcW w:w="4319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Димитър Колев</w:t>
            </w:r>
          </w:p>
        </w:tc>
        <w:tc>
          <w:tcPr>
            <w:tcW w:w="1621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A03C3" w:rsidRPr="00EF67F6">
        <w:tc>
          <w:tcPr>
            <w:tcW w:w="1908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67F6">
              <w:rPr>
                <w:rFonts w:ascii="Cambria" w:hAnsi="Cambria" w:cs="Cambria"/>
                <w:b/>
                <w:bCs/>
                <w:sz w:val="24"/>
                <w:szCs w:val="24"/>
              </w:rPr>
              <w:t>11. Член</w:t>
            </w:r>
          </w:p>
        </w:tc>
        <w:tc>
          <w:tcPr>
            <w:tcW w:w="4319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AA03C3" w:rsidRPr="00EF67F6" w:rsidRDefault="00AA03C3" w:rsidP="008610FA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AA03C3" w:rsidRPr="00544A38" w:rsidRDefault="00AA03C3" w:rsidP="008610FA">
      <w:pPr>
        <w:rPr>
          <w:rFonts w:ascii="Cambria" w:hAnsi="Cambria" w:cs="Cambria"/>
        </w:rPr>
      </w:pPr>
    </w:p>
    <w:p w:rsidR="00AA03C3" w:rsidRPr="009130F3" w:rsidRDefault="00AA03C3" w:rsidP="008610FA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A03C3" w:rsidRPr="009774E7" w:rsidRDefault="00AA03C3" w:rsidP="00CA0530">
      <w:p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9774E7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A03C3" w:rsidRPr="009774E7" w:rsidRDefault="00AA03C3">
      <w:pPr>
        <w:rPr>
          <w:sz w:val="18"/>
          <w:szCs w:val="18"/>
        </w:rPr>
      </w:pPr>
    </w:p>
    <w:sectPr w:rsidR="00AA03C3" w:rsidRPr="009774E7" w:rsidSect="009A713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42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1D45DD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74626C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84657E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4E534B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687B21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E15C0D"/>
    <w:multiLevelType w:val="hybridMultilevel"/>
    <w:tmpl w:val="994A25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72F7F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DB6DF6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D08E6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C2A5545"/>
    <w:multiLevelType w:val="hybridMultilevel"/>
    <w:tmpl w:val="FAB44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DF6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493C01"/>
    <w:multiLevelType w:val="hybridMultilevel"/>
    <w:tmpl w:val="4002082E"/>
    <w:lvl w:ilvl="0" w:tplc="B712C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30"/>
    <w:rsid w:val="0007592A"/>
    <w:rsid w:val="00090A37"/>
    <w:rsid w:val="000B15AA"/>
    <w:rsid w:val="00100453"/>
    <w:rsid w:val="00134437"/>
    <w:rsid w:val="001868FB"/>
    <w:rsid w:val="001C100A"/>
    <w:rsid w:val="00203EDF"/>
    <w:rsid w:val="00223C58"/>
    <w:rsid w:val="002E7006"/>
    <w:rsid w:val="00544A38"/>
    <w:rsid w:val="00575EEB"/>
    <w:rsid w:val="00632504"/>
    <w:rsid w:val="006E1840"/>
    <w:rsid w:val="006E2681"/>
    <w:rsid w:val="00712C67"/>
    <w:rsid w:val="00714928"/>
    <w:rsid w:val="00776BEE"/>
    <w:rsid w:val="007846DD"/>
    <w:rsid w:val="00792D9B"/>
    <w:rsid w:val="007F374E"/>
    <w:rsid w:val="008610FA"/>
    <w:rsid w:val="008C0384"/>
    <w:rsid w:val="009130F3"/>
    <w:rsid w:val="00914205"/>
    <w:rsid w:val="009774E7"/>
    <w:rsid w:val="009A7136"/>
    <w:rsid w:val="00A01BF2"/>
    <w:rsid w:val="00AA03C3"/>
    <w:rsid w:val="00AA0542"/>
    <w:rsid w:val="00AE36A9"/>
    <w:rsid w:val="00B42671"/>
    <w:rsid w:val="00B77C00"/>
    <w:rsid w:val="00C96D2F"/>
    <w:rsid w:val="00CA0530"/>
    <w:rsid w:val="00CE01AB"/>
    <w:rsid w:val="00E20A68"/>
    <w:rsid w:val="00E50195"/>
    <w:rsid w:val="00ED685E"/>
    <w:rsid w:val="00EF67F6"/>
    <w:rsid w:val="00F91751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A0530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A053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774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</Pages>
  <Words>1226</Words>
  <Characters>6994</Characters>
  <Application>Microsoft Office Outlook</Application>
  <DocSecurity>0</DocSecurity>
  <Lines>0</Lines>
  <Paragraphs>0</Paragraphs>
  <ScaleCrop>false</ScaleCrop>
  <Company>tconsult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User</cp:lastModifiedBy>
  <cp:revision>26</cp:revision>
  <cp:lastPrinted>2015-09-23T15:56:00Z</cp:lastPrinted>
  <dcterms:created xsi:type="dcterms:W3CDTF">2015-09-23T08:37:00Z</dcterms:created>
  <dcterms:modified xsi:type="dcterms:W3CDTF">2015-09-24T06:24:00Z</dcterms:modified>
</cp:coreProperties>
</file>